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B6" w:rsidRDefault="009C2D39" w:rsidP="00C227C4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5245"/>
        <w:gridCol w:w="567"/>
        <w:gridCol w:w="1318"/>
      </w:tblGrid>
      <w:tr w:rsidR="00B2691E" w:rsidRPr="002D418A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:rsidR="00B2691E" w:rsidRPr="0079103D" w:rsidRDefault="00B2691E" w:rsidP="00B2691E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 xml:space="preserve">АДМИНИСТРАЦИЯ СЕЛЬСКОГО ПОСЕЛЕНИЯ </w:t>
            </w:r>
            <w:proofErr w:type="gramStart"/>
            <w:r w:rsidRPr="0079103D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:rsidR="00B2691E" w:rsidRDefault="00B2691E" w:rsidP="00B2691E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:rsidR="00B2691E" w:rsidRDefault="00B2691E" w:rsidP="00B2691E">
            <w:pPr>
              <w:jc w:val="center"/>
              <w:rPr>
                <w:b/>
                <w:sz w:val="6"/>
                <w:szCs w:val="6"/>
              </w:rPr>
            </w:pPr>
          </w:p>
          <w:p w:rsidR="00B2691E" w:rsidRDefault="00B2691E" w:rsidP="00B2691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B2691E" w:rsidRPr="002D5D97" w:rsidRDefault="00B2691E" w:rsidP="00B2691E">
            <w:pPr>
              <w:ind w:firstLine="3240"/>
              <w:jc w:val="both"/>
              <w:rPr>
                <w:b/>
                <w:spacing w:val="20"/>
                <w:sz w:val="32"/>
                <w:szCs w:val="32"/>
              </w:rPr>
            </w:pPr>
          </w:p>
        </w:tc>
      </w:tr>
      <w:tr w:rsidR="00001C3A" w:rsidRPr="002D418A" w:rsidTr="00001C3A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1C3A" w:rsidRPr="004F7E73" w:rsidRDefault="00001C3A" w:rsidP="00001C3A">
            <w:pPr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1C3A" w:rsidRPr="00EF5B3F" w:rsidRDefault="001C13A2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07.08.2023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  <w:r w:rsidRPr="004F7E73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1C3A" w:rsidRPr="00CA508B" w:rsidRDefault="001C13A2" w:rsidP="00B269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bookmarkStart w:id="0" w:name="_GoBack"/>
            <w:bookmarkEnd w:id="0"/>
          </w:p>
        </w:tc>
      </w:tr>
      <w:tr w:rsidR="00B2691E" w:rsidRPr="002D418A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491" w:rsidRDefault="00235491" w:rsidP="00B2691E">
            <w:pPr>
              <w:jc w:val="center"/>
            </w:pPr>
          </w:p>
        </w:tc>
      </w:tr>
      <w:tr w:rsidR="00235491" w:rsidRPr="002D418A" w:rsidTr="00B2691E">
        <w:trPr>
          <w:trHeight w:val="703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35491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374C3" w:rsidRDefault="007374C3" w:rsidP="007374C3">
                  <w:pPr>
                    <w:pStyle w:val="ad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Об утверждении </w:t>
                  </w:r>
                  <w:proofErr w:type="gramStart"/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актуализированной</w:t>
                  </w:r>
                  <w:proofErr w:type="gramEnd"/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, по состоянию</w:t>
                  </w:r>
                  <w:r w:rsidR="00507F1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на 2024</w:t>
                  </w:r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год, </w:t>
                  </w:r>
                </w:p>
                <w:p w:rsidR="007374C3" w:rsidRDefault="007374C3" w:rsidP="007374C3">
                  <w:pPr>
                    <w:pStyle w:val="ad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схемы теплоснабжения сельского поселения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Венцы-Заря</w:t>
                  </w:r>
                  <w:proofErr w:type="gramEnd"/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235491" w:rsidRPr="005A27C9" w:rsidRDefault="007374C3" w:rsidP="00F151BE">
                  <w:pPr>
                    <w:pStyle w:val="ad"/>
                    <w:jc w:val="center"/>
                    <w:rPr>
                      <w:b/>
                      <w:sz w:val="28"/>
                    </w:rPr>
                  </w:pPr>
                  <w:r w:rsidRPr="00A445F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Гулькевичского района до 2030 года</w:t>
                  </w:r>
                </w:p>
              </w:tc>
            </w:tr>
            <w:tr w:rsidR="00235491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35491" w:rsidRDefault="00235491" w:rsidP="007374C3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  <w:p w:rsidR="00235491" w:rsidRDefault="00235491" w:rsidP="007374C3">
                  <w:pPr>
                    <w:spacing w:line="276" w:lineRule="auto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7374C3" w:rsidRPr="00451676" w:rsidRDefault="007374C3" w:rsidP="007374C3">
                  <w:pPr>
                    <w:tabs>
                      <w:tab w:val="left" w:pos="8505"/>
                    </w:tabs>
                    <w:ind w:firstLine="851"/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 w:rsidRPr="00451676">
                    <w:rPr>
                      <w:sz w:val="28"/>
                      <w:szCs w:val="28"/>
                    </w:rPr>
                    <w:t xml:space="preserve">В соответствии с Федеральным законом Российской Федерации от </w:t>
                  </w:r>
                  <w:r>
                    <w:rPr>
                      <w:sz w:val="28"/>
                      <w:szCs w:val="28"/>
                    </w:rPr>
                    <w:t xml:space="preserve">          </w:t>
                  </w:r>
                  <w:r w:rsidRPr="00451676">
                    <w:rPr>
                      <w:sz w:val="28"/>
                      <w:szCs w:val="28"/>
                    </w:rPr>
                    <w:t xml:space="preserve">6 октября 2003 года № 131-ФЗ «Об общих принципах организации местного самоуправления в Российской Федерации», Федеральным законом Российской Федерации от 27 июля 2010 года «О теплоснабжении», постановления Правительства Российской Федерации от 22 февраля 2012 года № 154 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Pr="00451676">
                    <w:rPr>
                      <w:sz w:val="28"/>
                      <w:szCs w:val="28"/>
                    </w:rPr>
                    <w:t>«О требованиях к схемам теплоснабжения, порядку их разработки и утверждения», в связи с приведением схемы теплоснабжения в</w:t>
                  </w:r>
                  <w:proofErr w:type="gramEnd"/>
                  <w:r w:rsidRPr="00451676">
                    <w:rPr>
                      <w:sz w:val="28"/>
                      <w:szCs w:val="28"/>
                    </w:rPr>
                    <w:t xml:space="preserve"> соответствие с действующим законодательством, </w:t>
                  </w:r>
                  <w:proofErr w:type="gramStart"/>
                  <w:r w:rsidRPr="00451676">
                    <w:rPr>
                      <w:sz w:val="28"/>
                      <w:szCs w:val="28"/>
                    </w:rPr>
                    <w:t>п</w:t>
                  </w:r>
                  <w:proofErr w:type="gramEnd"/>
                  <w:r w:rsidRPr="00451676">
                    <w:rPr>
                      <w:sz w:val="28"/>
                      <w:szCs w:val="28"/>
                    </w:rPr>
                    <w:t xml:space="preserve"> о с т а н о в л я ю: </w:t>
                  </w:r>
                </w:p>
                <w:p w:rsidR="007374C3" w:rsidRDefault="007374C3" w:rsidP="007374C3">
                  <w:pPr>
                    <w:ind w:firstLine="851"/>
                    <w:jc w:val="both"/>
                    <w:rPr>
                      <w:sz w:val="28"/>
                      <w:szCs w:val="28"/>
                    </w:rPr>
                  </w:pPr>
                  <w:r w:rsidRPr="00451676">
                    <w:rPr>
                      <w:sz w:val="28"/>
                      <w:szCs w:val="28"/>
                    </w:rPr>
                    <w:t>1.</w:t>
                  </w:r>
                  <w:r>
                    <w:rPr>
                      <w:sz w:val="28"/>
                      <w:szCs w:val="28"/>
                    </w:rPr>
                    <w:t> </w:t>
                  </w:r>
                  <w:r w:rsidRPr="00451676">
                    <w:rPr>
                      <w:sz w:val="28"/>
                      <w:szCs w:val="28"/>
                    </w:rPr>
                    <w:t>Утвердить актуал</w:t>
                  </w:r>
                  <w:r>
                    <w:rPr>
                      <w:sz w:val="28"/>
                      <w:szCs w:val="28"/>
                    </w:rPr>
                    <w:t>изирова</w:t>
                  </w:r>
                  <w:r w:rsidR="00507F10">
                    <w:rPr>
                      <w:sz w:val="28"/>
                      <w:szCs w:val="28"/>
                    </w:rPr>
                    <w:t>нную, по состоянию на 2024</w:t>
                  </w:r>
                  <w:r>
                    <w:rPr>
                      <w:sz w:val="28"/>
                      <w:szCs w:val="28"/>
                    </w:rPr>
                    <w:t xml:space="preserve"> год,</w:t>
                  </w:r>
                  <w:r w:rsidRPr="00451676">
                    <w:rPr>
                      <w:sz w:val="28"/>
                      <w:szCs w:val="28"/>
                    </w:rPr>
                    <w:t xml:space="preserve"> схему    теплоснабжения сельского </w:t>
                  </w:r>
                  <w:r>
                    <w:rPr>
                      <w:sz w:val="28"/>
                      <w:szCs w:val="28"/>
                    </w:rPr>
                    <w:t xml:space="preserve">поселения </w:t>
                  </w:r>
                  <w:proofErr w:type="gramStart"/>
                  <w:r>
                    <w:rPr>
                      <w:sz w:val="28"/>
                      <w:szCs w:val="28"/>
                    </w:rPr>
                    <w:t>Венцы-Заря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Гулькевичского района</w:t>
                  </w:r>
                  <w:r w:rsidRPr="00451676">
                    <w:rPr>
                      <w:sz w:val="28"/>
                      <w:szCs w:val="28"/>
                    </w:rPr>
                    <w:t xml:space="preserve"> </w:t>
                  </w:r>
                  <w:r w:rsidRPr="00C10E77">
                    <w:rPr>
                      <w:color w:val="000000"/>
                      <w:spacing w:val="-1"/>
                      <w:sz w:val="28"/>
                      <w:szCs w:val="28"/>
                    </w:rPr>
                    <w:t>до 2030 года</w:t>
                  </w:r>
                  <w:r w:rsidRPr="00C10E77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451676">
                    <w:rPr>
                      <w:sz w:val="28"/>
                      <w:szCs w:val="28"/>
                    </w:rPr>
                    <w:t>(прил</w:t>
                  </w:r>
                  <w:r>
                    <w:rPr>
                      <w:sz w:val="28"/>
                      <w:szCs w:val="28"/>
                    </w:rPr>
                    <w:t>агается</w:t>
                  </w:r>
                  <w:r w:rsidRPr="00451676">
                    <w:rPr>
                      <w:sz w:val="28"/>
                      <w:szCs w:val="28"/>
                    </w:rPr>
                    <w:t xml:space="preserve">). </w:t>
                  </w:r>
                </w:p>
                <w:p w:rsidR="007374C3" w:rsidRDefault="007374C3" w:rsidP="007374C3">
                  <w:pPr>
                    <w:pStyle w:val="a6"/>
                    <w:spacing w:after="0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zh-CN"/>
                    </w:rPr>
                    <w:t>2</w:t>
                  </w:r>
                  <w:r w:rsidRPr="00D1693D">
                    <w:rPr>
                      <w:sz w:val="28"/>
                      <w:szCs w:val="28"/>
                      <w:lang w:eastAsia="zh-CN"/>
                    </w:rPr>
                    <w:t>.</w:t>
                  </w:r>
                  <w:r>
                    <w:rPr>
                      <w:sz w:val="28"/>
                      <w:szCs w:val="28"/>
                      <w:lang w:eastAsia="zh-CN"/>
                    </w:rPr>
                    <w:t> </w:t>
                  </w:r>
                  <w:proofErr w:type="gramStart"/>
                  <w:r>
                    <w:rPr>
                      <w:sz w:val="28"/>
                      <w:szCs w:val="28"/>
                    </w:rPr>
                    <w:t>Заведующему сектором</w:t>
                  </w:r>
                  <w:r w:rsidRPr="001F6D85">
                    <w:rPr>
                      <w:sz w:val="28"/>
                      <w:szCs w:val="28"/>
                    </w:rPr>
                    <w:t xml:space="preserve"> </w:t>
                  </w:r>
                  <w:r w:rsidRPr="00B32995">
                    <w:rPr>
                      <w:sz w:val="28"/>
                      <w:szCs w:val="28"/>
                    </w:rPr>
                    <w:t xml:space="preserve">чрезвычайных ситуаций, организационно-кадровой работы и имущественных отношений </w:t>
                  </w:r>
                  <w:r w:rsidRPr="001F6D85">
                    <w:rPr>
                      <w:sz w:val="28"/>
                      <w:szCs w:val="28"/>
                    </w:rPr>
                    <w:t xml:space="preserve">администрации </w:t>
                  </w:r>
                  <w:r>
                    <w:rPr>
                      <w:sz w:val="28"/>
                      <w:szCs w:val="28"/>
                    </w:rPr>
                    <w:t xml:space="preserve">сельского поселения Венцы-Заря Гулькевичского района </w:t>
                  </w:r>
                  <w:proofErr w:type="spellStart"/>
                  <w:r w:rsidRPr="001F6D85">
                    <w:rPr>
                      <w:sz w:val="28"/>
                      <w:szCs w:val="28"/>
                    </w:rPr>
                    <w:t>Оленцовой</w:t>
                  </w:r>
                  <w:proofErr w:type="spellEnd"/>
                  <w:r w:rsidRPr="001F6D85">
                    <w:rPr>
                      <w:sz w:val="28"/>
                      <w:szCs w:val="28"/>
                    </w:rPr>
                    <w:t xml:space="preserve"> Э.Б. </w:t>
                  </w:r>
                  <w:r>
                    <w:rPr>
                      <w:sz w:val="28"/>
                      <w:szCs w:val="28"/>
                    </w:rPr>
                    <w:t>о</w:t>
                  </w:r>
                  <w:r w:rsidRPr="00C038F7">
                    <w:rPr>
                      <w:bCs/>
                      <w:sz w:val="28"/>
                      <w:szCs w:val="28"/>
                    </w:rPr>
                    <w:t>бнародовать настоящее постановление путем доведения до всеобщего сведения граждан, проживающих на территории сельского поселения</w:t>
                  </w:r>
                  <w:r>
                    <w:rPr>
                      <w:bCs/>
                      <w:sz w:val="28"/>
                      <w:szCs w:val="28"/>
                    </w:rPr>
                    <w:t xml:space="preserve"> Венцы-Заря</w:t>
                  </w:r>
                  <w:r w:rsidRPr="00C038F7">
                    <w:rPr>
                      <w:bCs/>
                      <w:sz w:val="28"/>
                      <w:szCs w:val="28"/>
                    </w:rPr>
                    <w:t xml:space="preserve"> Гулькевичского района, посредством размещения его в специально установленных местах</w:t>
                  </w:r>
                  <w:r>
                    <w:rPr>
                      <w:bCs/>
                      <w:sz w:val="28"/>
                      <w:szCs w:val="28"/>
                    </w:rPr>
                    <w:t xml:space="preserve"> и </w:t>
                  </w:r>
                  <w:r w:rsidRPr="001F6D85">
                    <w:rPr>
                      <w:sz w:val="28"/>
                      <w:szCs w:val="28"/>
                    </w:rPr>
                    <w:t xml:space="preserve">разместить на официальном сайте сельского поселения Венцы-Заря Гулькевичского района в </w:t>
                  </w:r>
                  <w:r w:rsidRPr="001F6D85">
                    <w:rPr>
                      <w:spacing w:val="-2"/>
                      <w:sz w:val="28"/>
                      <w:szCs w:val="28"/>
                    </w:rPr>
                    <w:t>информа</w:t>
                  </w:r>
                  <w:r w:rsidRPr="001F6D85">
                    <w:rPr>
                      <w:sz w:val="28"/>
                      <w:szCs w:val="28"/>
                    </w:rPr>
                    <w:t>ционно-телекоммуникационной сети «Интернет».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End"/>
                </w:p>
                <w:p w:rsidR="007374C3" w:rsidRDefault="007374C3" w:rsidP="007374C3">
                  <w:pPr>
                    <w:pStyle w:val="a6"/>
                    <w:spacing w:after="0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3. </w:t>
                  </w:r>
                  <w:proofErr w:type="gramStart"/>
                  <w:r>
                    <w:rPr>
                      <w:sz w:val="28"/>
                      <w:szCs w:val="28"/>
                    </w:rPr>
                    <w:t>Контроль</w:t>
                  </w:r>
                  <w:r w:rsidRPr="00FD65AA">
                    <w:rPr>
                      <w:sz w:val="28"/>
                      <w:szCs w:val="28"/>
                    </w:rPr>
                    <w:t xml:space="preserve"> за</w:t>
                  </w:r>
                  <w:proofErr w:type="gramEnd"/>
                  <w:r w:rsidRPr="00FD65AA">
                    <w:rPr>
                      <w:sz w:val="28"/>
                      <w:szCs w:val="28"/>
                    </w:rPr>
                    <w:t xml:space="preserve"> выполнением настоящего постановления оставляю за собой.</w:t>
                  </w:r>
                </w:p>
                <w:p w:rsidR="00235491" w:rsidRDefault="007374C3" w:rsidP="00F151BE">
                  <w:pPr>
                    <w:pStyle w:val="a6"/>
                    <w:spacing w:after="0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FD65AA">
                    <w:rPr>
                      <w:sz w:val="28"/>
                      <w:szCs w:val="28"/>
                    </w:rPr>
                    <w:t>4.</w:t>
                  </w:r>
                  <w:r>
                    <w:rPr>
                      <w:sz w:val="28"/>
                      <w:szCs w:val="28"/>
                    </w:rPr>
                    <w:t> </w:t>
                  </w:r>
                  <w:r w:rsidRPr="00FD65AA">
                    <w:rPr>
                      <w:sz w:val="28"/>
                      <w:szCs w:val="28"/>
                    </w:rPr>
                    <w:t>Постановление вступает в силу со дня его официального обнародования.</w:t>
                  </w:r>
                </w:p>
              </w:tc>
            </w:tr>
            <w:tr w:rsidR="00235491" w:rsidTr="00FD3D20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35491" w:rsidRDefault="00235491" w:rsidP="007374C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  <w:p w:rsidR="00235491" w:rsidRDefault="00235491" w:rsidP="007374C3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35491" w:rsidTr="00235491">
              <w:trPr>
                <w:trHeight w:val="982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35491" w:rsidRDefault="00235491" w:rsidP="007374C3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сельского поселения </w:t>
                  </w:r>
                  <w:proofErr w:type="gramStart"/>
                  <w:r>
                    <w:rPr>
                      <w:sz w:val="28"/>
                      <w:szCs w:val="28"/>
                    </w:rPr>
                    <w:t>Венцы-Заря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Гулькевичского района</w:t>
                  </w:r>
                </w:p>
                <w:p w:rsidR="00235491" w:rsidRDefault="00235491" w:rsidP="007374C3">
                  <w:pPr>
                    <w:spacing w:line="276" w:lineRule="auto"/>
                    <w:jc w:val="both"/>
                    <w:rPr>
                      <w:b/>
                      <w:bCs/>
                      <w:vanish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vanish/>
                      <w:sz w:val="28"/>
                      <w:szCs w:val="28"/>
                    </w:rPr>
                    <w:t>отступ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35491" w:rsidRDefault="00235491" w:rsidP="007374C3">
                  <w:pPr>
                    <w:spacing w:line="276" w:lineRule="auto"/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35491" w:rsidRDefault="00235491" w:rsidP="007374C3">
                  <w:pPr>
                    <w:spacing w:line="276" w:lineRule="auto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235491" w:rsidRDefault="00507F10" w:rsidP="007374C3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Д.В.Вишневский</w:t>
                  </w:r>
                </w:p>
              </w:tc>
            </w:tr>
          </w:tbl>
          <w:p w:rsidR="00235491" w:rsidRPr="00F9285E" w:rsidRDefault="00235491" w:rsidP="00B2691E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:rsidR="006E6DB6" w:rsidRPr="005E1F68" w:rsidRDefault="00841975" w:rsidP="00432A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35491" w:rsidTr="00FD3D20">
        <w:tc>
          <w:tcPr>
            <w:tcW w:w="9606" w:type="dxa"/>
          </w:tcPr>
          <w:p w:rsidR="00235491" w:rsidRDefault="00235491" w:rsidP="00FD3D20">
            <w:pPr>
              <w:jc w:val="center"/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235491" w:rsidTr="00FD3D20">
        <w:tc>
          <w:tcPr>
            <w:tcW w:w="9606" w:type="dxa"/>
          </w:tcPr>
          <w:p w:rsidR="00235491" w:rsidRDefault="00235491" w:rsidP="00FD3D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постановления</w:t>
            </w:r>
            <w:r w:rsidRPr="001661B0">
              <w:rPr>
                <w:sz w:val="28"/>
                <w:szCs w:val="28"/>
              </w:rPr>
              <w:t xml:space="preserve"> администрации сельского поселения Венцы-Заря Гулькевичского района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_________________ №________</w:t>
            </w:r>
          </w:p>
        </w:tc>
      </w:tr>
      <w:tr w:rsidR="00235491" w:rsidTr="00FD3D20">
        <w:tc>
          <w:tcPr>
            <w:tcW w:w="9606" w:type="dxa"/>
          </w:tcPr>
          <w:p w:rsidR="00F151BE" w:rsidRPr="00F151BE" w:rsidRDefault="00235491" w:rsidP="00F151BE">
            <w:pPr>
              <w:pStyle w:val="ad"/>
              <w:jc w:val="center"/>
              <w:rPr>
                <w:sz w:val="28"/>
                <w:szCs w:val="28"/>
              </w:rPr>
            </w:pPr>
            <w:r w:rsidRPr="00F151BE">
              <w:rPr>
                <w:sz w:val="28"/>
                <w:szCs w:val="28"/>
              </w:rPr>
              <w:t>«</w:t>
            </w:r>
            <w:r w:rsidR="00F151BE" w:rsidRPr="00F151BE">
              <w:rPr>
                <w:sz w:val="28"/>
                <w:szCs w:val="28"/>
              </w:rPr>
              <w:t xml:space="preserve">Об утверждении </w:t>
            </w:r>
            <w:proofErr w:type="gramStart"/>
            <w:r w:rsidR="00F151BE" w:rsidRPr="00F151BE">
              <w:rPr>
                <w:sz w:val="28"/>
                <w:szCs w:val="28"/>
              </w:rPr>
              <w:t>актуали</w:t>
            </w:r>
            <w:r w:rsidR="00507F10">
              <w:rPr>
                <w:sz w:val="28"/>
                <w:szCs w:val="28"/>
              </w:rPr>
              <w:t>зированной</w:t>
            </w:r>
            <w:proofErr w:type="gramEnd"/>
            <w:r w:rsidR="00507F10">
              <w:rPr>
                <w:sz w:val="28"/>
                <w:szCs w:val="28"/>
              </w:rPr>
              <w:t>, по состоянию на 2024</w:t>
            </w:r>
            <w:r w:rsidR="00F151BE" w:rsidRPr="00F151BE">
              <w:rPr>
                <w:sz w:val="28"/>
                <w:szCs w:val="28"/>
              </w:rPr>
              <w:t xml:space="preserve"> год, </w:t>
            </w:r>
          </w:p>
          <w:p w:rsidR="00F151BE" w:rsidRPr="00F151BE" w:rsidRDefault="00F151BE" w:rsidP="00F151BE">
            <w:pPr>
              <w:pStyle w:val="ad"/>
              <w:jc w:val="center"/>
              <w:rPr>
                <w:sz w:val="28"/>
                <w:szCs w:val="28"/>
              </w:rPr>
            </w:pPr>
            <w:r w:rsidRPr="00F151BE">
              <w:rPr>
                <w:sz w:val="28"/>
                <w:szCs w:val="28"/>
              </w:rPr>
              <w:t xml:space="preserve">схемы теплоснабжения сельского поселения </w:t>
            </w:r>
            <w:proofErr w:type="gramStart"/>
            <w:r w:rsidRPr="00F151BE">
              <w:rPr>
                <w:sz w:val="28"/>
                <w:szCs w:val="28"/>
              </w:rPr>
              <w:t>Венцы-Заря</w:t>
            </w:r>
            <w:proofErr w:type="gramEnd"/>
            <w:r w:rsidRPr="00F151BE">
              <w:rPr>
                <w:sz w:val="28"/>
                <w:szCs w:val="28"/>
              </w:rPr>
              <w:t xml:space="preserve"> </w:t>
            </w:r>
          </w:p>
          <w:p w:rsidR="00235491" w:rsidRPr="00F151BE" w:rsidRDefault="00F151BE" w:rsidP="00F151BE">
            <w:pPr>
              <w:jc w:val="center"/>
              <w:rPr>
                <w:sz w:val="28"/>
                <w:szCs w:val="28"/>
              </w:rPr>
            </w:pPr>
            <w:r w:rsidRPr="00F151BE">
              <w:rPr>
                <w:sz w:val="28"/>
                <w:szCs w:val="28"/>
              </w:rPr>
              <w:t>Гулькевичского района до 2030 года</w:t>
            </w:r>
            <w:r w:rsidR="00235491" w:rsidRPr="00F151BE">
              <w:rPr>
                <w:sz w:val="28"/>
                <w:szCs w:val="28"/>
              </w:rPr>
              <w:t>»</w:t>
            </w:r>
          </w:p>
        </w:tc>
      </w:tr>
    </w:tbl>
    <w:p w:rsidR="00235491" w:rsidRDefault="00235491" w:rsidP="00235491">
      <w:pPr>
        <w:jc w:val="center"/>
        <w:rPr>
          <w:sz w:val="28"/>
          <w:szCs w:val="28"/>
        </w:rPr>
      </w:pPr>
    </w:p>
    <w:p w:rsidR="00235491" w:rsidRDefault="00235491" w:rsidP="00235491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701"/>
        <w:gridCol w:w="2694"/>
      </w:tblGrid>
      <w:tr w:rsidR="00235491" w:rsidTr="00FD3D20">
        <w:tc>
          <w:tcPr>
            <w:tcW w:w="5211" w:type="dxa"/>
          </w:tcPr>
          <w:p w:rsidR="00235491" w:rsidRPr="001661B0" w:rsidRDefault="00235491" w:rsidP="00FD3D20">
            <w:pPr>
              <w:rPr>
                <w:sz w:val="28"/>
                <w:szCs w:val="28"/>
              </w:rPr>
            </w:pPr>
            <w:r w:rsidRPr="001661B0">
              <w:rPr>
                <w:sz w:val="28"/>
                <w:szCs w:val="28"/>
              </w:rPr>
              <w:t>Проект подготовлен и внесен:</w:t>
            </w:r>
          </w:p>
          <w:p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170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507F10" w:rsidP="00FD3D20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Н.С.Зоря</w:t>
            </w:r>
            <w:proofErr w:type="spellEnd"/>
          </w:p>
        </w:tc>
      </w:tr>
      <w:tr w:rsidR="00235491" w:rsidTr="00FD3D20">
        <w:tc>
          <w:tcPr>
            <w:tcW w:w="521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</w:tr>
      <w:tr w:rsidR="00235491" w:rsidTr="00FD3D20">
        <w:tc>
          <w:tcPr>
            <w:tcW w:w="5211" w:type="dxa"/>
          </w:tcPr>
          <w:p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Заведующий сектором администрации сельского поселения </w:t>
            </w:r>
            <w:proofErr w:type="gramStart"/>
            <w:r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170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Э.Б. </w:t>
            </w:r>
            <w:proofErr w:type="spellStart"/>
            <w:r>
              <w:rPr>
                <w:sz w:val="28"/>
                <w:szCs w:val="28"/>
              </w:rPr>
              <w:t>Оленцова</w:t>
            </w:r>
            <w:proofErr w:type="spellEnd"/>
          </w:p>
        </w:tc>
      </w:tr>
      <w:tr w:rsidR="00235491" w:rsidTr="00FD3D20">
        <w:tc>
          <w:tcPr>
            <w:tcW w:w="521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</w:tr>
      <w:tr w:rsidR="00235491" w:rsidTr="00FD3D20">
        <w:tc>
          <w:tcPr>
            <w:tcW w:w="5211" w:type="dxa"/>
          </w:tcPr>
          <w:p w:rsidR="00235491" w:rsidRDefault="00235491" w:rsidP="00FD3D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1661B0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сектора </w:t>
            </w:r>
            <w:r w:rsidRPr="001661B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</w:t>
            </w:r>
            <w:r w:rsidRPr="001661B0">
              <w:rPr>
                <w:sz w:val="28"/>
                <w:szCs w:val="28"/>
              </w:rPr>
              <w:t xml:space="preserve">поселения </w:t>
            </w:r>
            <w:proofErr w:type="gramStart"/>
            <w:r w:rsidRPr="001661B0">
              <w:rPr>
                <w:sz w:val="28"/>
                <w:szCs w:val="28"/>
              </w:rPr>
              <w:t>Венцы-Заря</w:t>
            </w:r>
            <w:proofErr w:type="gramEnd"/>
            <w:r w:rsidRPr="001661B0"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170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235491" w:rsidP="00FD3D20">
            <w:pPr>
              <w:jc w:val="right"/>
              <w:rPr>
                <w:sz w:val="28"/>
                <w:szCs w:val="28"/>
              </w:rPr>
            </w:pPr>
          </w:p>
          <w:p w:rsidR="00235491" w:rsidRDefault="002E0DD9" w:rsidP="00FD3D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Е.И.Григориадис</w:t>
            </w:r>
          </w:p>
        </w:tc>
      </w:tr>
      <w:tr w:rsidR="00235491" w:rsidTr="00FD3D20">
        <w:tc>
          <w:tcPr>
            <w:tcW w:w="521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Default="00235491" w:rsidP="00FD3D20">
            <w:pPr>
              <w:jc w:val="both"/>
              <w:rPr>
                <w:sz w:val="28"/>
                <w:szCs w:val="28"/>
              </w:rPr>
            </w:pPr>
          </w:p>
        </w:tc>
      </w:tr>
      <w:tr w:rsidR="00F151BE" w:rsidRPr="00F151BE" w:rsidTr="00FD3D20">
        <w:tc>
          <w:tcPr>
            <w:tcW w:w="5211" w:type="dxa"/>
          </w:tcPr>
          <w:p w:rsidR="00235491" w:rsidRPr="00F151BE" w:rsidRDefault="00235491" w:rsidP="00FD3D20">
            <w:pPr>
              <w:rPr>
                <w:color w:val="FFFFFF" w:themeColor="background1"/>
                <w:sz w:val="28"/>
                <w:szCs w:val="28"/>
              </w:rPr>
            </w:pPr>
            <w:r w:rsidRPr="00F151BE">
              <w:rPr>
                <w:color w:val="FFFFFF" w:themeColor="background1"/>
                <w:sz w:val="28"/>
                <w:szCs w:val="28"/>
              </w:rPr>
              <w:t xml:space="preserve">Главный специалист администрации сельского поселения </w:t>
            </w:r>
            <w:proofErr w:type="gramStart"/>
            <w:r w:rsidRPr="00F151BE">
              <w:rPr>
                <w:color w:val="FFFFFF" w:themeColor="background1"/>
                <w:sz w:val="28"/>
                <w:szCs w:val="28"/>
              </w:rPr>
              <w:t>Венцы-Заря</w:t>
            </w:r>
            <w:proofErr w:type="gramEnd"/>
            <w:r w:rsidRPr="00F151BE">
              <w:rPr>
                <w:color w:val="FFFFFF" w:themeColor="background1"/>
                <w:sz w:val="28"/>
                <w:szCs w:val="28"/>
              </w:rPr>
              <w:t xml:space="preserve"> Гулькевичского района  </w:t>
            </w:r>
          </w:p>
        </w:tc>
        <w:tc>
          <w:tcPr>
            <w:tcW w:w="1701" w:type="dxa"/>
          </w:tcPr>
          <w:p w:rsidR="00235491" w:rsidRPr="00F151BE" w:rsidRDefault="00235491" w:rsidP="00FD3D20">
            <w:pPr>
              <w:jc w:val="both"/>
              <w:rPr>
                <w:color w:val="FFFFFF" w:themeColor="background1"/>
                <w:sz w:val="28"/>
                <w:szCs w:val="28"/>
              </w:rPr>
            </w:pPr>
          </w:p>
        </w:tc>
        <w:tc>
          <w:tcPr>
            <w:tcW w:w="2694" w:type="dxa"/>
          </w:tcPr>
          <w:p w:rsidR="00235491" w:rsidRPr="00F151BE" w:rsidRDefault="00235491" w:rsidP="00FD3D20">
            <w:pPr>
              <w:jc w:val="right"/>
              <w:rPr>
                <w:color w:val="FFFFFF" w:themeColor="background1"/>
                <w:sz w:val="28"/>
                <w:szCs w:val="28"/>
              </w:rPr>
            </w:pPr>
          </w:p>
          <w:p w:rsidR="00235491" w:rsidRPr="00F151BE" w:rsidRDefault="00235491" w:rsidP="00FD3D20">
            <w:pPr>
              <w:jc w:val="right"/>
              <w:rPr>
                <w:color w:val="FFFFFF" w:themeColor="background1"/>
                <w:sz w:val="28"/>
                <w:szCs w:val="28"/>
              </w:rPr>
            </w:pPr>
          </w:p>
          <w:p w:rsidR="00235491" w:rsidRPr="00F151BE" w:rsidRDefault="00235491" w:rsidP="00FD3D20">
            <w:pPr>
              <w:jc w:val="right"/>
              <w:rPr>
                <w:color w:val="FFFFFF" w:themeColor="background1"/>
                <w:sz w:val="28"/>
                <w:szCs w:val="28"/>
              </w:rPr>
            </w:pPr>
            <w:r w:rsidRPr="00F151BE">
              <w:rPr>
                <w:color w:val="FFFFFF" w:themeColor="background1"/>
                <w:sz w:val="28"/>
                <w:szCs w:val="28"/>
              </w:rPr>
              <w:t>Н.С. Зоря</w:t>
            </w:r>
          </w:p>
        </w:tc>
      </w:tr>
    </w:tbl>
    <w:p w:rsidR="00235491" w:rsidRDefault="00235491" w:rsidP="00DE67CC">
      <w:pPr>
        <w:jc w:val="center"/>
        <w:rPr>
          <w:sz w:val="28"/>
          <w:szCs w:val="28"/>
        </w:rPr>
      </w:pPr>
    </w:p>
    <w:sectPr w:rsidR="00235491" w:rsidSect="009C2D3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124" w:rsidRDefault="000E7124" w:rsidP="006D5251">
      <w:r>
        <w:separator/>
      </w:r>
    </w:p>
  </w:endnote>
  <w:endnote w:type="continuationSeparator" w:id="0">
    <w:p w:rsidR="000E7124" w:rsidRDefault="000E7124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124" w:rsidRDefault="000E7124" w:rsidP="006D5251">
      <w:r>
        <w:separator/>
      </w:r>
    </w:p>
  </w:footnote>
  <w:footnote w:type="continuationSeparator" w:id="0">
    <w:p w:rsidR="000E7124" w:rsidRDefault="000E7124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D39" w:rsidRDefault="009C2D3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C13A2">
      <w:rPr>
        <w:noProof/>
      </w:rPr>
      <w:t>2</w:t>
    </w:r>
    <w:r>
      <w:fldChar w:fldCharType="end"/>
    </w:r>
  </w:p>
  <w:p w:rsidR="009C2D39" w:rsidRDefault="009C2D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773AE"/>
    <w:rsid w:val="000E7124"/>
    <w:rsid w:val="001021FF"/>
    <w:rsid w:val="0013090F"/>
    <w:rsid w:val="001661B0"/>
    <w:rsid w:val="001B5353"/>
    <w:rsid w:val="001C13A2"/>
    <w:rsid w:val="001F6D85"/>
    <w:rsid w:val="00235491"/>
    <w:rsid w:val="00237C09"/>
    <w:rsid w:val="002867DA"/>
    <w:rsid w:val="002E0DD9"/>
    <w:rsid w:val="002E3889"/>
    <w:rsid w:val="003B6B47"/>
    <w:rsid w:val="003D66B1"/>
    <w:rsid w:val="003F72B6"/>
    <w:rsid w:val="00432A1D"/>
    <w:rsid w:val="00450BCC"/>
    <w:rsid w:val="004969FA"/>
    <w:rsid w:val="004B509B"/>
    <w:rsid w:val="004F7E73"/>
    <w:rsid w:val="00507F10"/>
    <w:rsid w:val="00564831"/>
    <w:rsid w:val="005C215A"/>
    <w:rsid w:val="005D6DF3"/>
    <w:rsid w:val="005E1F68"/>
    <w:rsid w:val="006440C0"/>
    <w:rsid w:val="00657C87"/>
    <w:rsid w:val="006C6C3A"/>
    <w:rsid w:val="006D5251"/>
    <w:rsid w:val="006D7758"/>
    <w:rsid w:val="006E6DB6"/>
    <w:rsid w:val="00730940"/>
    <w:rsid w:val="007374C3"/>
    <w:rsid w:val="0079103D"/>
    <w:rsid w:val="007C1D8C"/>
    <w:rsid w:val="007C691E"/>
    <w:rsid w:val="008016CC"/>
    <w:rsid w:val="008344AE"/>
    <w:rsid w:val="008404B3"/>
    <w:rsid w:val="00840B29"/>
    <w:rsid w:val="00841975"/>
    <w:rsid w:val="0087775A"/>
    <w:rsid w:val="008D65F4"/>
    <w:rsid w:val="009226F6"/>
    <w:rsid w:val="00993AA1"/>
    <w:rsid w:val="009C2D39"/>
    <w:rsid w:val="009E66D2"/>
    <w:rsid w:val="009F7A1F"/>
    <w:rsid w:val="00A55960"/>
    <w:rsid w:val="00B11E30"/>
    <w:rsid w:val="00B2691E"/>
    <w:rsid w:val="00B32995"/>
    <w:rsid w:val="00B56C45"/>
    <w:rsid w:val="00C227C4"/>
    <w:rsid w:val="00C76169"/>
    <w:rsid w:val="00C839CB"/>
    <w:rsid w:val="00C95932"/>
    <w:rsid w:val="00CA508B"/>
    <w:rsid w:val="00CC4797"/>
    <w:rsid w:val="00CC6EFE"/>
    <w:rsid w:val="00D632DF"/>
    <w:rsid w:val="00D94F04"/>
    <w:rsid w:val="00DD0E39"/>
    <w:rsid w:val="00DD4DEA"/>
    <w:rsid w:val="00DE67CC"/>
    <w:rsid w:val="00EA5BAE"/>
    <w:rsid w:val="00EC1971"/>
    <w:rsid w:val="00EE3E7A"/>
    <w:rsid w:val="00F151BE"/>
    <w:rsid w:val="00F51820"/>
    <w:rsid w:val="00FA1B17"/>
    <w:rsid w:val="00FA3364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paragraph" w:styleId="ad">
    <w:name w:val="No Spacing"/>
    <w:uiPriority w:val="99"/>
    <w:qFormat/>
    <w:rsid w:val="007374C3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paragraph" w:styleId="ad">
    <w:name w:val="No Spacing"/>
    <w:uiPriority w:val="99"/>
    <w:qFormat/>
    <w:rsid w:val="007374C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Специалист</cp:lastModifiedBy>
  <cp:revision>5</cp:revision>
  <cp:lastPrinted>2020-09-18T07:18:00Z</cp:lastPrinted>
  <dcterms:created xsi:type="dcterms:W3CDTF">2023-07-17T11:17:00Z</dcterms:created>
  <dcterms:modified xsi:type="dcterms:W3CDTF">2023-08-10T13:12:00Z</dcterms:modified>
</cp:coreProperties>
</file>